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spacing w:line="36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>土木工程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学院党委2017年发展学生党员计划表</w:t>
      </w:r>
    </w:p>
    <w:p>
      <w:pPr>
        <w:spacing w:line="360" w:lineRule="exact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exact"/>
        <w:jc w:val="center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一、发展本科生党员计划                                                             单位(人)</w:t>
      </w:r>
    </w:p>
    <w:tbl>
      <w:tblPr>
        <w:tblStyle w:val="3"/>
        <w:tblW w:w="14242" w:type="dxa"/>
        <w:jc w:val="center"/>
        <w:tblInd w:w="-7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698"/>
        <w:gridCol w:w="1273"/>
        <w:gridCol w:w="1108"/>
        <w:gridCol w:w="1259"/>
        <w:gridCol w:w="692"/>
        <w:gridCol w:w="541"/>
        <w:gridCol w:w="541"/>
        <w:gridCol w:w="541"/>
        <w:gridCol w:w="581"/>
        <w:gridCol w:w="553"/>
        <w:gridCol w:w="590"/>
        <w:gridCol w:w="541"/>
        <w:gridCol w:w="610"/>
        <w:gridCol w:w="610"/>
        <w:gridCol w:w="610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6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在校学生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总人数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在校学生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党员人数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所占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比例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入党申请人数</w:t>
            </w:r>
          </w:p>
        </w:tc>
        <w:tc>
          <w:tcPr>
            <w:tcW w:w="12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入党积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极分子人数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2016年实际发展数</w:t>
            </w:r>
          </w:p>
        </w:tc>
        <w:tc>
          <w:tcPr>
            <w:tcW w:w="349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2017年发展计划数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11级</w:t>
            </w:r>
          </w:p>
        </w:tc>
        <w:tc>
          <w:tcPr>
            <w:tcW w:w="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12级</w:t>
            </w:r>
          </w:p>
        </w:tc>
        <w:tc>
          <w:tcPr>
            <w:tcW w:w="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13级</w:t>
            </w:r>
          </w:p>
        </w:tc>
        <w:tc>
          <w:tcPr>
            <w:tcW w:w="5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14级</w:t>
            </w: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15级</w:t>
            </w:r>
          </w:p>
        </w:tc>
        <w:tc>
          <w:tcPr>
            <w:tcW w:w="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12级</w:t>
            </w:r>
          </w:p>
        </w:tc>
        <w:tc>
          <w:tcPr>
            <w:tcW w:w="6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13级</w:t>
            </w:r>
          </w:p>
        </w:tc>
        <w:tc>
          <w:tcPr>
            <w:tcW w:w="6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14级</w:t>
            </w:r>
          </w:p>
        </w:tc>
        <w:tc>
          <w:tcPr>
            <w:tcW w:w="6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15级</w:t>
            </w:r>
          </w:p>
        </w:tc>
        <w:tc>
          <w:tcPr>
            <w:tcW w:w="5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16级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2032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169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8.3%</w:t>
            </w:r>
          </w:p>
        </w:tc>
        <w:tc>
          <w:tcPr>
            <w:tcW w:w="11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1357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1185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75</w:t>
            </w:r>
          </w:p>
        </w:tc>
        <w:tc>
          <w:tcPr>
            <w:tcW w:w="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5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6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5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spacing w:line="360" w:lineRule="exact"/>
        <w:jc w:val="center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spacing w:line="360" w:lineRule="exact"/>
        <w:jc w:val="center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二、发展研究生党员计划                                                             单位(人)</w:t>
      </w:r>
    </w:p>
    <w:tbl>
      <w:tblPr>
        <w:tblStyle w:val="3"/>
        <w:tblpPr w:leftFromText="180" w:rightFromText="180" w:vertAnchor="text" w:tblpXSpec="center" w:tblpY="1"/>
        <w:tblOverlap w:val="never"/>
        <w:tblW w:w="14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700"/>
        <w:gridCol w:w="1224"/>
        <w:gridCol w:w="1078"/>
        <w:gridCol w:w="1216"/>
        <w:gridCol w:w="760"/>
        <w:gridCol w:w="900"/>
        <w:gridCol w:w="898"/>
        <w:gridCol w:w="861"/>
        <w:gridCol w:w="721"/>
        <w:gridCol w:w="930"/>
        <w:gridCol w:w="975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7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在校学生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总人数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在校学生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党员人数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所占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比例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入党申请人数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入党积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极分子人数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2016年实际发展数</w:t>
            </w:r>
          </w:p>
        </w:tc>
        <w:tc>
          <w:tcPr>
            <w:tcW w:w="35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2017年发展计划数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计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13级</w:t>
            </w:r>
          </w:p>
        </w:tc>
        <w:tc>
          <w:tcPr>
            <w:tcW w:w="8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14级</w:t>
            </w:r>
          </w:p>
        </w:tc>
        <w:tc>
          <w:tcPr>
            <w:tcW w:w="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15级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合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计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14级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15级</w:t>
            </w: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16级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296</w:t>
            </w:r>
          </w:p>
        </w:tc>
        <w:tc>
          <w:tcPr>
            <w:tcW w:w="1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82</w:t>
            </w:r>
          </w:p>
        </w:tc>
        <w:tc>
          <w:tcPr>
            <w:tcW w:w="12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27.7%</w:t>
            </w:r>
          </w:p>
        </w:tc>
        <w:tc>
          <w:tcPr>
            <w:tcW w:w="10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151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142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8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</w:tr>
    </w:tbl>
    <w:p>
      <w:pPr>
        <w:spacing w:line="360" w:lineRule="exact"/>
        <w:jc w:val="center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spacing w:line="360" w:lineRule="exact"/>
        <w:jc w:val="center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填表人（签字）：                       审核人（签字）：                       学院党委盖章</w:t>
      </w:r>
    </w:p>
    <w:p>
      <w:pPr>
        <w:spacing w:line="360" w:lineRule="exact"/>
        <w:jc w:val="righ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                                年     月     日                                                                            </w:t>
      </w:r>
    </w:p>
    <w:p>
      <w:pPr>
        <w:spacing w:line="360" w:lineRule="exact"/>
        <w:jc w:val="right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spacing w:line="360" w:lineRule="exact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楷体_GB2312" w:eastAsia="楷体_GB2312"/>
          <w:sz w:val="32"/>
          <w:szCs w:val="32"/>
        </w:rPr>
        <w:t>附件4：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 xml:space="preserve">土木工程 </w:t>
      </w:r>
      <w:r>
        <w:rPr>
          <w:rFonts w:hint="eastAsia" w:ascii="宋体" w:hAnsi="宋体"/>
          <w:b/>
          <w:sz w:val="36"/>
          <w:szCs w:val="36"/>
        </w:rPr>
        <w:t>学院党委2017年发展学生党员计划名册</w:t>
      </w:r>
    </w:p>
    <w:p>
      <w:pPr>
        <w:spacing w:line="140" w:lineRule="exact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</w:p>
    <w:tbl>
      <w:tblPr>
        <w:tblStyle w:val="3"/>
        <w:tblW w:w="14017" w:type="dxa"/>
        <w:jc w:val="center"/>
        <w:tblInd w:w="-1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801"/>
        <w:gridCol w:w="1232"/>
        <w:gridCol w:w="694"/>
        <w:gridCol w:w="867"/>
        <w:gridCol w:w="840"/>
        <w:gridCol w:w="734"/>
        <w:gridCol w:w="990"/>
        <w:gridCol w:w="1005"/>
        <w:gridCol w:w="1260"/>
        <w:gridCol w:w="1005"/>
        <w:gridCol w:w="975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</w:t>
            </w:r>
          </w:p>
        </w:tc>
        <w:tc>
          <w:tcPr>
            <w:tcW w:w="280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专业年级班级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入校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学制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入党申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请年月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列为入党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积极分子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计划发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展年月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田茜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张登国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夏应志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黄朝阳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瞿贻航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黄靖络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瞿贻航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毛丹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瞿贻航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李顺业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瞿贻航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瞿贻航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姜皓云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瞿贻航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黄志伟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瞿贻航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易修良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赵乐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曹占彬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赵乐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赵乐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赵乐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周向荣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赵乐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覃宇鹏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贾勐斐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覃宇鹏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唐文琦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王可心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袁晨钧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刘云飞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周璋亮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肖军杰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陈晟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段海辉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段海辉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蒋倩灵香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段海辉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申杨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段海辉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曾小荣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段海辉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2014级道路与桥梁工程3班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谢昭卫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段海辉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郑洋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张淑惠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刘钒宇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关海军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陆冰玉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常达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谢恒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李宗武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孟祥云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李宗武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张海婕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李宗武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李宗武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刘晓晗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201605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李宗武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徐耀聪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李宗武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王光玺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201505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李宗武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张红英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李宗武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何世勇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李宗武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谢云鹏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陆梦婉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陆梦婉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谢志飞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陆梦婉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陆梦婉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郑浩琳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陆梦婉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陆梦婉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谢旭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陆梦婉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何振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陆梦婉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万谦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余文浩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彭鑫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廖敦霞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毛宇锋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于磊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唐人杰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彭文祥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张风岭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周树超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孟建伟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李陈强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夏文博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周倩雯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叶艳虹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唐智娥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贺妙华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唐智娥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唐智娥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秦智伟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唐智娥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何成轩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唐智娥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唐智娥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张梦婷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崔文治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唐耿华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谢婷婷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谢文科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智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张志枫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宁浩然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徐东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徐慕月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贺瑾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徐慕月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马银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杨锦坤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孙韬勋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杨锦坤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王鹏程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杨锦坤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杨锦坤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马立鹏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杨锦坤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杨文俊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陆会想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卫楼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谌伦昊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黎子毓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姚超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陈坤桦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201606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肖政毫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彭慧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杨彤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池万杰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周亿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田玉荣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徐小波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洪伟城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朱小霖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徐辉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2015级道路与桥梁工程2班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董尧启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申莹珲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谭杰元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傅沙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朱食丰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高闻靖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罗灿钰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谢祖巍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刘雅婷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邓芬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魏骊蓉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黄旋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潘显武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吴宗凡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谭真超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朱晓玄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赵永正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谭玉雪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罗理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崔云鹏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胡彬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张书馨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欧阳兵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赵嘉伟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熊隽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王翱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曹坤鹏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赵绍君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2015级岩土与城市地下方向2班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黄安琪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周倩玲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李小燕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毛康龙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胡海怀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李漪瑶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邓婉珍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喻瑞灵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张林斌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李蕾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熊先义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吕波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谢闫闫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蔡化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陈仁林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谢林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文陈磊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黄新莲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蔡文礼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201606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欧阳刘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胡安妮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任天烁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201606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夏文波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2015级工程管理2班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谢成贵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平森文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尹诗敏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甜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赵子庸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向露玲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张浩麟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黄子栒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谢小娜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刘礼喜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廖丽娜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陈亦洁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朱政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余龙兵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谢芷怡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201605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罗予汐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201606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2015级给排水科学与工程2班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罗勇剑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201606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袁乾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梁佳鑫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丁艳艳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刘佳冉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丁艳艳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龙菲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丁艳艳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周彭睿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丁艳艳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彭昊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丁艳艳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孙富琨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丁艳艳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丁艳艳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童俊辉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马阳沐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苏要同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贺伟奇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李然然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赵奕铮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2015级工程力学2班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李维伦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袁洪月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彭烩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冯应朗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王婉婷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张策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熊梨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2015级建筑环境与能源应用工程1班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郝亦凡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胡晴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郝亦凡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薛梦怡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郝亦凡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刘丽萍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郝亦凡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宋文强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郝亦凡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郝亦凡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吴单旎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郝亦凡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2015级建筑环境与能源应用工程2班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李家贺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郝亦凡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何喜东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雷松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徐露珊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2015级建筑环境与能源应用工程3班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金琦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袁嘉阳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bookmarkStart w:id="0" w:name="OLE_LINK1" w:colFirst="12" w:colLast="1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龚拼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曾俊人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201604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贺浩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199308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201605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201606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汪晓晖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周泽明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谢毅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201211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201311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邓轩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201203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201204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于友良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周骋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199303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201203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201204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于友良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廖为雄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201105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张宗堂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黄建平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201204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201204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罗鹏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胡文轩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201604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张宗堂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李禄欣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201511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于友良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201705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张晓刚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199206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陈堤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王攀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邓军军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201404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周腾智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王博宇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唐科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阳威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201306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姚琪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199207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201304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16建筑与土木工程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黄天棋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二年半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言兴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何禹忠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宋英梁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郑妍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201304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宋英梁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向明姣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201304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宋英梁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孙世恒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宋英梁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王文军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宋英梁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吕鹏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宋英梁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张湘琦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宋英梁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李浩浩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19930319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宋英梁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邢庆伟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199205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199301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谭仁华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王康康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199212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谭仁华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连帅龙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199110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201612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201309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蒋刘妮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5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80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16土木工程</w:t>
            </w:r>
          </w:p>
        </w:tc>
        <w:tc>
          <w:tcPr>
            <w:tcW w:w="123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胡义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199204</w:t>
            </w:r>
          </w:p>
        </w:tc>
        <w:tc>
          <w:tcPr>
            <w:tcW w:w="8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3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9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201209</w:t>
            </w:r>
          </w:p>
        </w:tc>
        <w:tc>
          <w:tcPr>
            <w:tcW w:w="12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201305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谭仁华</w:t>
            </w:r>
          </w:p>
        </w:tc>
        <w:tc>
          <w:tcPr>
            <w:tcW w:w="9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</w:t>
            </w:r>
          </w:p>
        </w:tc>
        <w:tc>
          <w:tcPr>
            <w:tcW w:w="103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</w:tr>
    </w:tbl>
    <w:p>
      <w:pPr>
        <w:spacing w:before="156" w:beforeLines="50" w:line="3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填表人（签字） ：                                  审核人（签字）：                         学院党委盖章</w:t>
      </w:r>
    </w:p>
    <w:p>
      <w:pPr>
        <w:spacing w:before="156" w:beforeLines="50" w:line="300" w:lineRule="exact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                     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日 </w:t>
      </w:r>
    </w:p>
    <w:p>
      <w:pPr>
        <w:spacing w:line="360" w:lineRule="exact"/>
        <w:jc w:val="center"/>
        <w:rPr>
          <w:rFonts w:ascii="仿宋_GB2312" w:eastAsia="仿宋_GB2312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C7C1A"/>
    <w:rsid w:val="01033B88"/>
    <w:rsid w:val="019C41F0"/>
    <w:rsid w:val="08144356"/>
    <w:rsid w:val="0B872811"/>
    <w:rsid w:val="14657C51"/>
    <w:rsid w:val="14A32291"/>
    <w:rsid w:val="1D122A14"/>
    <w:rsid w:val="1EA01A7B"/>
    <w:rsid w:val="29672BA5"/>
    <w:rsid w:val="3B35655D"/>
    <w:rsid w:val="3DAB0CF8"/>
    <w:rsid w:val="44C346FD"/>
    <w:rsid w:val="45FE5530"/>
    <w:rsid w:val="4ED84968"/>
    <w:rsid w:val="592C7C1A"/>
    <w:rsid w:val="5A8E06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2016-12-29T14:26:00Z</dcterms:created>
  <dc:creator>yong2</dc:creator>
  <cp:lastModifiedBy>yong2</cp:lastModifiedBy>
  <dcterms:modified xsi:type="dcterms:W3CDTF">2017-01-03T02:33:11Z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